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BA" w:rsidRPr="00853EBA" w:rsidRDefault="00853EBA" w:rsidP="00853E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EBA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853EBA">
        <w:rPr>
          <w:rFonts w:ascii="Times New Roman" w:hAnsi="Times New Roman" w:cs="Times New Roman"/>
          <w:b/>
          <w:sz w:val="32"/>
          <w:szCs w:val="32"/>
        </w:rPr>
        <w:t>Сергокалинская</w:t>
      </w:r>
      <w:proofErr w:type="spellEnd"/>
      <w:r w:rsidRPr="00853EBA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</w:p>
    <w:p w:rsidR="00853EBA" w:rsidRDefault="00853EBA" w:rsidP="00853EBA"/>
    <w:p w:rsidR="00853EBA" w:rsidRDefault="00853EBA" w:rsidP="00853EBA"/>
    <w:p w:rsidR="00853EBA" w:rsidRDefault="00853EBA" w:rsidP="00853EBA">
      <w:pPr>
        <w:rPr>
          <w:b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</w:t>
      </w:r>
      <w:r w:rsidRPr="00853EBA">
        <w:rPr>
          <w:b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Доклад</w:t>
      </w:r>
    </w:p>
    <w:p w:rsidR="00853EBA" w:rsidRPr="00853EBA" w:rsidRDefault="00853EBA" w:rsidP="00853EBA">
      <w:pPr>
        <w:jc w:val="center"/>
        <w:rPr>
          <w:b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sz w:val="52"/>
          <w:szCs w:val="52"/>
        </w:rPr>
        <w:t>на тему:</w:t>
      </w:r>
    </w:p>
    <w:p w:rsidR="00853EBA" w:rsidRPr="00853EBA" w:rsidRDefault="00853EBA" w:rsidP="00853EBA">
      <w:pPr>
        <w:jc w:val="center"/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«Самообразование – одна из форм повышения профессионального мастерства педагога»</w:t>
      </w:r>
    </w:p>
    <w:p w:rsidR="00853EBA" w:rsidRDefault="00853EBA" w:rsidP="00853EBA"/>
    <w:p w:rsidR="00853EBA" w:rsidRPr="00853EBA" w:rsidRDefault="00853EBA" w:rsidP="00853E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(</w:t>
      </w:r>
      <w:r w:rsidRPr="00853EBA">
        <w:rPr>
          <w:rFonts w:ascii="Times New Roman" w:hAnsi="Times New Roman" w:cs="Times New Roman"/>
          <w:sz w:val="32"/>
          <w:szCs w:val="32"/>
        </w:rPr>
        <w:t xml:space="preserve">Доклад  </w:t>
      </w:r>
      <w:r w:rsidRPr="00853EBA">
        <w:rPr>
          <w:rFonts w:ascii="Times New Roman" w:hAnsi="Times New Roman" w:cs="Times New Roman"/>
          <w:sz w:val="32"/>
          <w:szCs w:val="32"/>
        </w:rPr>
        <w:t>на районном семинаре учителей биологии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853EB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3EBA" w:rsidRPr="00853EBA" w:rsidRDefault="00853EBA" w:rsidP="00853EBA">
      <w:pPr>
        <w:jc w:val="right"/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Подготовила и выступила </w:t>
      </w:r>
    </w:p>
    <w:p w:rsidR="00853EBA" w:rsidRPr="00853EBA" w:rsidRDefault="00853EBA" w:rsidP="00853EBA">
      <w:pPr>
        <w:jc w:val="right"/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учитель биологии </w:t>
      </w:r>
    </w:p>
    <w:p w:rsidR="00853EBA" w:rsidRPr="00853EBA" w:rsidRDefault="00853EBA" w:rsidP="00853EBA">
      <w:pPr>
        <w:jc w:val="right"/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МКОУ «</w:t>
      </w:r>
      <w:proofErr w:type="spellStart"/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Сергокалинская</w:t>
      </w:r>
      <w:proofErr w:type="spellEnd"/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СОШ №1»</w:t>
      </w:r>
    </w:p>
    <w:p w:rsidR="00853EBA" w:rsidRPr="00853EBA" w:rsidRDefault="00853EBA" w:rsidP="00853EBA">
      <w:pPr>
        <w:jc w:val="right"/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53EBA">
        <w:rPr>
          <w:rFonts w:cstheme="minorHAnsi"/>
          <w:b/>
          <w:sz w:val="36"/>
          <w:szCs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Якубовой З.А</w:t>
      </w:r>
    </w:p>
    <w:p w:rsidR="00853EBA" w:rsidRDefault="00853EBA" w:rsidP="00853EBA"/>
    <w:p w:rsidR="00853EBA" w:rsidRDefault="00853EBA" w:rsidP="00853EBA"/>
    <w:p w:rsidR="00853EBA" w:rsidRPr="00853EBA" w:rsidRDefault="00853EBA" w:rsidP="00853EBA">
      <w:pPr>
        <w:rPr>
          <w:b/>
        </w:rPr>
      </w:pPr>
      <w:r>
        <w:t xml:space="preserve">                                                             </w:t>
      </w:r>
      <w:r w:rsidRPr="00853EBA">
        <w:rPr>
          <w:b/>
        </w:rPr>
        <w:t>Сергокала-2017 г.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lastRenderedPageBreak/>
        <w:t>Сегодня надо понимать, что современный педагог должен знать больше чем его воспитанники.  Он должен быть в курсе передовых технологий, ориентироваться в современной политике, экономике, обладать знаниями в различных сферах общественной жизни и т.д. Педагог должен постоянно самосовершенствоваться, потому что его работа связана с постоянным обновлением.            Ежегодно к  нам приходят новые дети, несущие с собой новый этап развития общества. Модель современного педагога предполагает готовность к применению новых образовательных идей, способность постоянно учиться, быть в постоянном творческом поиске. Именно поэтому основной целью саморазвития и самообразования педагога  должно стать достижение желаемого уровня профессиональной компетентности.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Итак, каждый современный педагог  должен осознать, что самообразование - это осознанный процесс познавательной деятельности, это совершенствование каких-либо черт человека или его навыков, это постоянный поиск, рост, развитие.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Способность к самообразованию не формируется у педагога вместе с дипломом или по приказу. Этому тоже надо учиться. Побуждение, планирование, контроль и стимулирование - все это помогает присоединиться к процессу, а для некоторых становится даже способом жизни.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Самообразование - самостоятельный способ получения знаний в определенной области науки, искусства, техники, политической жизни, культуры, ремесла.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Самообразование - это обучение, которое планируется и осуществляется самостоятельно.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Самообразование - это непрерывный процесс саморазвития и самосовершенствования педагогов.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Самообразование учителя является основной формой повышения педагогической компетентности, которая состоит из совершенствования знаний и обобщения педагогического опыта путем целенаправленной самообразовательной работы.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 С чего же следует начать?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Прежде всего, педагог должен определиться со своими интересами. Именно они должны стать фундаментом его развития. Конечно, можно заставить человека делать то, что ему не нравится, но в самообразовании это будет как </w:t>
      </w:r>
      <w:r w:rsidRPr="00853EBA">
        <w:rPr>
          <w:rFonts w:ascii="Times New Roman" w:hAnsi="Times New Roman" w:cs="Times New Roman"/>
          <w:sz w:val="28"/>
          <w:szCs w:val="28"/>
        </w:rPr>
        <w:lastRenderedPageBreak/>
        <w:t>капля воды, которая подает в раскаленной пустыне на песок - она успеет испариться, даже не достигнув цели. Интерес - это то, что задаст тонус всей самообразовательной деятельности.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Под самообразованием традиционно понимают познавательную деятельность человека, которая: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осуществляется добровольно;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управляется самим человеком;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 для осознанного совершенствования каких-либо качеств индивида.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Учитель учится всю жизнь" - это известная истина. Но уже через несколько лет работы педагоги делятся на тех, кто спокойно движется по накатанной дорожке, используя старые приемы, планы, фразы, шутки,  и тех  которые, несмотря на цикличность, повторяемость и кажущееся однообразие  деятельности, постоянно ищут, вносят что-то новое. Это на самом деле и является важным показателем истинного профессионализма.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В современных условиях выработаны основные критерии профессионализма педагога. На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которых можно сделать вывод: учитель 21 века - это: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- гармонично развитая, внутренне богатая личность, стремящаяся к духовному, профессиональному, общекультурному и физическому совершенству;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 отбирать наиболее эффективные приёмы, средства и технологии обучения и воспитания для реализации поставленных задач;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 организовать рефлексивную деятельность;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 высокой степенью профессиональной компетентности.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На современном этапе качественным может считаться такое образование, которое дает возможность человеку самоопределиться, самосовершенствоваться, само развиваться.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В чем заключается суть процесса самообразования? Учитель самостоятельно добывает знания из различных источников, использует эти знания в профессиональной деятельности, развитии личности и собственной жизнедеятельности. Каковы же эти источники знаний, и где их искать?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lastRenderedPageBreak/>
        <w:t xml:space="preserve"> Виды деятельности, составляющие процесс самообразования, напрямую или косвенно способствующие профессиональному росту: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Систематический просмотр определенных телепередач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Чтение конкретных педагогических периодических изданий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Чтение методической, педагогической и предметной литературы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Обзор в Интернете необходимой информации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Посещение семинаров, тренингов, конференций, уроков коллег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Дискуссии, совещания, обмен опытом с коллегами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Изучение современных психологических методик в процессе интерактивных тренингов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Систематическое прохождение курсов повышения квалификации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Проведение открытых уроков для анализа со стороны коллег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Организация кружковой и внеклассной деятельности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Изучение информационно-компьютерных технологий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Посещение предметных выставок и тематические экскурсии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Общение с коллегами.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•</w:t>
      </w:r>
      <w:r w:rsidRPr="00853EBA">
        <w:rPr>
          <w:rFonts w:ascii="Times New Roman" w:hAnsi="Times New Roman" w:cs="Times New Roman"/>
          <w:sz w:val="28"/>
          <w:szCs w:val="28"/>
        </w:rPr>
        <w:tab/>
        <w:t>Ведение здорового образа жизни, занятия спортом, физическими упражнениями.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На основании вышеперечисленных пунктов, конкретизировав наименования и названия, каждый педагог составляет личный план самообразования для профессионального роста. Значение самообразования проявляется в том, чтобы быть связующим звеном, объединяющим различные формы повышения квалификации и расширения кругозора педагога. Каждый педагог составляет личный план самообразования для профессионального роста.</w:t>
      </w:r>
      <w:bookmarkStart w:id="0" w:name="_GoBack"/>
      <w:bookmarkEnd w:id="0"/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Этапы самообразования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Содержание понятия профессиональной компетентности учителя включает три аспекта качеств и свойств личности: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профессионально-личностный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>,  связанный с освоением и развитием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профессиональных знаний и умений, интеллектуального потенциала и эмоционально –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волевой сферы;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профессионально-деятельный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>, связанный с развитием личности и созданием условий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для её саморазвития;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- профессионально-творческий, связанный с готовностью учителя к воспитанию и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 xml:space="preserve">реализации инновационных идей, новой информации, умением овладеть 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новыми</w:t>
      </w:r>
      <w:proofErr w:type="gramEnd"/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технологиями.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Такой подход позволяет сформировать модель развития моей профессиональной компетентности в условиях дополнительного педагогического образования как целостную, динамическую систему, которая включает диагностический, информационн</w:t>
      </w:r>
      <w:proofErr w:type="gramStart"/>
      <w:r w:rsidRPr="00853EB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53EBA">
        <w:rPr>
          <w:rFonts w:ascii="Times New Roman" w:hAnsi="Times New Roman" w:cs="Times New Roman"/>
          <w:sz w:val="28"/>
          <w:szCs w:val="28"/>
        </w:rPr>
        <w:t xml:space="preserve"> мотивационный, </w:t>
      </w:r>
      <w:proofErr w:type="spellStart"/>
      <w:r w:rsidRPr="00853EBA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853EBA">
        <w:rPr>
          <w:rFonts w:ascii="Times New Roman" w:hAnsi="Times New Roman" w:cs="Times New Roman"/>
          <w:sz w:val="28"/>
          <w:szCs w:val="28"/>
        </w:rPr>
        <w:t xml:space="preserve"> – организационный и обобщающий этапы.</w:t>
      </w:r>
    </w:p>
    <w:p w:rsidR="00853EBA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Завершающим моментом является готовность к самореализации в своей практической деятельности полученных знаний, рекомендаций, оценка степени значимости полученной информации.</w:t>
      </w:r>
    </w:p>
    <w:p w:rsidR="00D85A13" w:rsidRPr="00853EBA" w:rsidRDefault="00853EBA" w:rsidP="00853EBA">
      <w:pPr>
        <w:jc w:val="both"/>
        <w:rPr>
          <w:rFonts w:ascii="Times New Roman" w:hAnsi="Times New Roman" w:cs="Times New Roman"/>
          <w:sz w:val="28"/>
          <w:szCs w:val="28"/>
        </w:rPr>
      </w:pPr>
      <w:r w:rsidRPr="00853EBA">
        <w:rPr>
          <w:rFonts w:ascii="Times New Roman" w:hAnsi="Times New Roman" w:cs="Times New Roman"/>
          <w:sz w:val="28"/>
          <w:szCs w:val="28"/>
        </w:rPr>
        <w:t>«только тот может стать настоящим человеком, кто смотрит вперёд, знает, что ему надо сделать за свои годы», - так я говорю своим детям и так делаю сама.</w:t>
      </w:r>
    </w:p>
    <w:sectPr w:rsidR="00D85A13" w:rsidRPr="00853EBA" w:rsidSect="00853EBA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01"/>
    <w:rsid w:val="00853EBA"/>
    <w:rsid w:val="00D85A13"/>
    <w:rsid w:val="00D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1002</Words>
  <Characters>5713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2</cp:revision>
  <dcterms:created xsi:type="dcterms:W3CDTF">2019-04-15T13:34:00Z</dcterms:created>
  <dcterms:modified xsi:type="dcterms:W3CDTF">2019-04-15T13:39:00Z</dcterms:modified>
</cp:coreProperties>
</file>